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2A02C" w14:textId="77777777" w:rsidR="00C2407D" w:rsidRDefault="007F5082" w:rsidP="00C2407D">
      <w:pPr>
        <w:contextualSpacing/>
        <w:jc w:val="center"/>
        <w:rPr>
          <w:rFonts w:cstheme="minorHAnsi"/>
          <w:caps/>
        </w:rPr>
      </w:pPr>
      <w:r w:rsidRPr="007F5082">
        <w:rPr>
          <w:rFonts w:cstheme="minorHAnsi"/>
          <w:b/>
          <w:bCs/>
          <w:caps/>
        </w:rPr>
        <w:t>RELAZIONE TECNICA</w:t>
      </w:r>
    </w:p>
    <w:p w14:paraId="0259AF61" w14:textId="77777777" w:rsidR="00C2407D" w:rsidRDefault="00C2407D" w:rsidP="004572D1">
      <w:pPr>
        <w:contextualSpacing/>
        <w:jc w:val="both"/>
        <w:rPr>
          <w:rFonts w:cstheme="minorHAnsi"/>
          <w:caps/>
        </w:rPr>
      </w:pPr>
    </w:p>
    <w:p w14:paraId="4CF56317" w14:textId="01E3D974" w:rsidR="00A035D0" w:rsidRDefault="009120E8" w:rsidP="00A035D0">
      <w:pPr>
        <w:jc w:val="both"/>
        <w:rPr>
          <w:rFonts w:cstheme="minorHAnsi"/>
          <w:caps/>
          <w:szCs w:val="20"/>
        </w:rPr>
      </w:pPr>
      <w:r w:rsidRPr="009120E8">
        <w:rPr>
          <w:rFonts w:cstheme="minorHAnsi"/>
          <w:caps/>
          <w:szCs w:val="20"/>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3C6B85D0" w14:textId="77777777" w:rsidR="00C2407D" w:rsidRDefault="00C2407D"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7B4BE8DC" w14:textId="2F0B6000" w:rsidR="00C2407D" w:rsidRDefault="00C2407D" w:rsidP="00097FF2">
      <w:pPr>
        <w:jc w:val="center"/>
        <w:textAlignment w:val="baseline"/>
        <w:rPr>
          <w:rFonts w:ascii="Calibri" w:eastAsia="Times New Roman" w:hAnsi="Calibri" w:cs="Calibri"/>
          <w:b/>
          <w:bCs/>
          <w:szCs w:val="20"/>
        </w:rPr>
      </w:pPr>
      <w:r w:rsidRPr="00C2407D">
        <w:rPr>
          <w:rFonts w:ascii="Calibri" w:eastAsia="Times New Roman" w:hAnsi="Calibri" w:cs="Calibri"/>
          <w:b/>
          <w:bCs/>
          <w:szCs w:val="20"/>
        </w:rPr>
        <w:t xml:space="preserve">DICHIARA DI OFFRIRE </w:t>
      </w:r>
      <w:r w:rsidR="009120E8">
        <w:rPr>
          <w:rFonts w:ascii="Calibri" w:eastAsia="Times New Roman" w:hAnsi="Calibri" w:cs="Calibri"/>
          <w:b/>
          <w:bCs/>
          <w:szCs w:val="20"/>
        </w:rPr>
        <w:t>PER IL LOTTO</w:t>
      </w:r>
      <w:r w:rsidR="009120E8">
        <w:rPr>
          <w:rStyle w:val="Rimandonotaapidipagina"/>
          <w:rFonts w:ascii="Calibri" w:eastAsia="Times New Roman" w:hAnsi="Calibri" w:cs="Calibri"/>
          <w:b/>
          <w:bCs/>
          <w:szCs w:val="20"/>
        </w:rPr>
        <w:footnoteReference w:id="1"/>
      </w:r>
    </w:p>
    <w:p w14:paraId="672D6031" w14:textId="77777777" w:rsidR="009120E8" w:rsidRDefault="009120E8" w:rsidP="00097FF2">
      <w:pPr>
        <w:jc w:val="center"/>
        <w:textAlignment w:val="baseline"/>
        <w:rPr>
          <w:rFonts w:ascii="Calibri" w:eastAsia="Times New Roman" w:hAnsi="Calibri" w:cs="Calibri"/>
          <w:b/>
          <w:bCs/>
          <w:szCs w:val="20"/>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95"/>
        <w:gridCol w:w="885"/>
        <w:gridCol w:w="6075"/>
        <w:gridCol w:w="2115"/>
      </w:tblGrid>
      <w:tr w:rsidR="009120E8" w:rsidRPr="005E42D2" w14:paraId="0A8F8083" w14:textId="77777777" w:rsidTr="00A9030B">
        <w:trPr>
          <w:trHeight w:val="20"/>
        </w:trPr>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07EEB2DC" w14:textId="77777777" w:rsidR="009120E8" w:rsidRPr="005E42D2" w:rsidRDefault="009120E8" w:rsidP="00A9030B">
            <w:pPr>
              <w:jc w:val="center"/>
              <w:textAlignment w:val="baseline"/>
              <w:rPr>
                <w:rFonts w:ascii="Times New Roman" w:eastAsia="Times New Roman" w:hAnsi="Times New Roman"/>
                <w:sz w:val="24"/>
                <w:szCs w:val="24"/>
              </w:rPr>
            </w:pPr>
            <w:r w:rsidRPr="005E42D2">
              <w:rPr>
                <w:rFonts w:ascii="Calibri" w:eastAsia="Times New Roman" w:hAnsi="Calibri" w:cs="Calibri"/>
                <w:i/>
                <w:iCs/>
                <w:szCs w:val="20"/>
              </w:rPr>
              <w:t> </w:t>
            </w:r>
            <w:r w:rsidRPr="005E42D2">
              <w:rPr>
                <w:rFonts w:ascii="Calibri" w:eastAsia="Times New Roman" w:hAnsi="Calibri" w:cs="Calibri"/>
                <w:szCs w:val="20"/>
              </w:rPr>
              <w:t> </w:t>
            </w: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5064FB" w14:textId="77777777" w:rsidR="009120E8" w:rsidRPr="005E42D2" w:rsidRDefault="009120E8" w:rsidP="00A9030B">
            <w:pPr>
              <w:jc w:val="center"/>
              <w:textAlignment w:val="baseline"/>
              <w:rPr>
                <w:rFonts w:ascii="Times New Roman" w:eastAsia="Times New Roman" w:hAnsi="Times New Roman"/>
                <w:sz w:val="24"/>
                <w:szCs w:val="24"/>
              </w:rPr>
            </w:pPr>
            <w:r w:rsidRPr="005E42D2">
              <w:rPr>
                <w:rFonts w:ascii="Calibri" w:eastAsia="Times New Roman" w:hAnsi="Calibri" w:cs="Calibri"/>
                <w:b/>
                <w:bCs/>
                <w:szCs w:val="20"/>
              </w:rPr>
              <w:t># Lotto</w:t>
            </w:r>
            <w:r w:rsidRPr="005E42D2">
              <w:rPr>
                <w:rFonts w:ascii="Calibri" w:eastAsia="Times New Roman" w:hAnsi="Calibri" w:cs="Calibri"/>
                <w:szCs w:val="20"/>
              </w:rPr>
              <w:t>  </w:t>
            </w:r>
          </w:p>
        </w:tc>
        <w:tc>
          <w:tcPr>
            <w:tcW w:w="6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3EE0D5" w14:textId="77777777" w:rsidR="009120E8" w:rsidRPr="005E42D2" w:rsidRDefault="009120E8" w:rsidP="00A9030B">
            <w:pPr>
              <w:jc w:val="center"/>
              <w:textAlignment w:val="baseline"/>
              <w:rPr>
                <w:rFonts w:ascii="Times New Roman" w:eastAsia="Times New Roman" w:hAnsi="Times New Roman"/>
                <w:sz w:val="24"/>
                <w:szCs w:val="24"/>
              </w:rPr>
            </w:pPr>
            <w:r w:rsidRPr="005E42D2">
              <w:rPr>
                <w:rFonts w:ascii="Calibri" w:eastAsia="Times New Roman" w:hAnsi="Calibri" w:cs="Calibri"/>
                <w:b/>
                <w:bCs/>
                <w:szCs w:val="20"/>
              </w:rPr>
              <w:t>Oggetto del lotto</w:t>
            </w:r>
            <w:r w:rsidRPr="005E42D2">
              <w:rPr>
                <w:rFonts w:ascii="Calibri" w:eastAsia="Times New Roman" w:hAnsi="Calibri" w:cs="Calibri"/>
                <w:szCs w:val="20"/>
              </w:rPr>
              <w:t>  </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43F15E" w14:textId="77777777" w:rsidR="009120E8" w:rsidRPr="005E42D2" w:rsidRDefault="009120E8" w:rsidP="00A9030B">
            <w:pPr>
              <w:jc w:val="center"/>
              <w:textAlignment w:val="baseline"/>
              <w:rPr>
                <w:rFonts w:ascii="Times New Roman" w:eastAsia="Times New Roman" w:hAnsi="Times New Roman"/>
                <w:sz w:val="24"/>
                <w:szCs w:val="24"/>
              </w:rPr>
            </w:pPr>
            <w:r w:rsidRPr="005E42D2">
              <w:rPr>
                <w:rFonts w:ascii="Calibri" w:eastAsia="Times New Roman" w:hAnsi="Calibri" w:cs="Calibri"/>
                <w:b/>
                <w:bCs/>
                <w:szCs w:val="20"/>
              </w:rPr>
              <w:t>CIG</w:t>
            </w:r>
            <w:r w:rsidRPr="005E42D2">
              <w:rPr>
                <w:rFonts w:ascii="Calibri" w:eastAsia="Times New Roman" w:hAnsi="Calibri" w:cs="Calibri"/>
                <w:szCs w:val="20"/>
              </w:rPr>
              <w:t>  </w:t>
            </w:r>
          </w:p>
        </w:tc>
      </w:tr>
      <w:tr w:rsidR="009120E8" w:rsidRPr="005E42D2" w14:paraId="7FB8CB54" w14:textId="77777777" w:rsidTr="00A9030B">
        <w:trPr>
          <w:trHeight w:val="2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41E181" w14:textId="77777777" w:rsidR="009120E8" w:rsidRPr="005E42D2" w:rsidRDefault="009120E8" w:rsidP="00A9030B">
            <w:pPr>
              <w:jc w:val="center"/>
              <w:textAlignment w:val="baseline"/>
              <w:rPr>
                <w:rFonts w:ascii="Times New Roman" w:eastAsia="Times New Roman" w:hAnsi="Times New Roman"/>
                <w:sz w:val="24"/>
                <w:szCs w:val="24"/>
              </w:rPr>
            </w:pPr>
            <w:r w:rsidRPr="00CA5B2D">
              <w:rPr>
                <w:rFonts w:cstheme="minorHAnsi"/>
                <w:bCs/>
                <w:sz w:val="32"/>
                <w:szCs w:val="32"/>
              </w:rPr>
              <w:t>□</w:t>
            </w:r>
            <w:r w:rsidRPr="005E42D2">
              <w:rPr>
                <w:rFonts w:ascii="Calibri" w:eastAsia="Times New Roman" w:hAnsi="Calibri" w:cs="Calibri"/>
                <w:i/>
                <w:iCs/>
                <w:sz w:val="32"/>
                <w:szCs w:val="32"/>
              </w:rPr>
              <w:t> </w:t>
            </w: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4E962" w14:textId="77777777" w:rsidR="009120E8" w:rsidRPr="005E42D2" w:rsidRDefault="009120E8" w:rsidP="00A9030B">
            <w:pPr>
              <w:jc w:val="center"/>
              <w:textAlignment w:val="baseline"/>
              <w:rPr>
                <w:rFonts w:ascii="Times New Roman" w:eastAsia="Times New Roman" w:hAnsi="Times New Roman"/>
                <w:sz w:val="24"/>
                <w:szCs w:val="24"/>
              </w:rPr>
            </w:pPr>
            <w:r w:rsidRPr="005E42D2">
              <w:rPr>
                <w:rFonts w:ascii="Calibri" w:eastAsia="Times New Roman" w:hAnsi="Calibri" w:cs="Calibri"/>
                <w:szCs w:val="20"/>
              </w:rPr>
              <w:t>1  </w:t>
            </w:r>
          </w:p>
        </w:tc>
        <w:tc>
          <w:tcPr>
            <w:tcW w:w="6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2A0E13" w14:textId="77777777" w:rsidR="009120E8" w:rsidRPr="005E42D2" w:rsidRDefault="009120E8" w:rsidP="00A9030B">
            <w:pPr>
              <w:ind w:left="75"/>
              <w:textAlignment w:val="baseline"/>
              <w:rPr>
                <w:rFonts w:ascii="Times New Roman" w:eastAsia="Times New Roman" w:hAnsi="Times New Roman"/>
                <w:sz w:val="24"/>
                <w:szCs w:val="24"/>
              </w:rPr>
            </w:pPr>
            <w:r w:rsidRPr="005E42D2">
              <w:rPr>
                <w:rFonts w:ascii="Calibri" w:eastAsia="Times New Roman" w:hAnsi="Calibri" w:cs="Calibri"/>
                <w:szCs w:val="20"/>
              </w:rPr>
              <w:t>Camera UHV per deposizione di metalli </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6AAE99" w14:textId="77777777" w:rsidR="009120E8" w:rsidRPr="005E42D2" w:rsidRDefault="009120E8" w:rsidP="00A9030B">
            <w:pPr>
              <w:jc w:val="center"/>
              <w:textAlignment w:val="baseline"/>
              <w:rPr>
                <w:rFonts w:ascii="Times New Roman" w:eastAsia="Times New Roman" w:hAnsi="Times New Roman"/>
                <w:sz w:val="24"/>
                <w:szCs w:val="24"/>
              </w:rPr>
            </w:pPr>
            <w:r w:rsidRPr="005E42D2">
              <w:rPr>
                <w:rFonts w:ascii="Calibri" w:eastAsia="Times New Roman" w:hAnsi="Calibri" w:cs="Calibri"/>
                <w:szCs w:val="20"/>
              </w:rPr>
              <w:t>B0CA98F673</w:t>
            </w:r>
          </w:p>
        </w:tc>
      </w:tr>
      <w:tr w:rsidR="009120E8" w:rsidRPr="005E42D2" w14:paraId="4204BD07" w14:textId="77777777" w:rsidTr="00A9030B">
        <w:trPr>
          <w:trHeight w:val="2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5D505C" w14:textId="77777777" w:rsidR="009120E8" w:rsidRPr="005E42D2" w:rsidRDefault="009120E8" w:rsidP="00A9030B">
            <w:pPr>
              <w:jc w:val="center"/>
              <w:textAlignment w:val="baseline"/>
              <w:rPr>
                <w:rFonts w:ascii="Times New Roman" w:eastAsia="Times New Roman" w:hAnsi="Times New Roman"/>
                <w:sz w:val="24"/>
                <w:szCs w:val="24"/>
              </w:rPr>
            </w:pPr>
            <w:r w:rsidRPr="00CA5B2D">
              <w:rPr>
                <w:rFonts w:cstheme="minorHAnsi"/>
                <w:bCs/>
                <w:sz w:val="32"/>
                <w:szCs w:val="32"/>
              </w:rPr>
              <w:t>□</w:t>
            </w:r>
            <w:r w:rsidRPr="005E42D2">
              <w:rPr>
                <w:rFonts w:ascii="Calibri" w:eastAsia="Times New Roman" w:hAnsi="Calibri" w:cs="Calibri"/>
                <w:i/>
                <w:iCs/>
                <w:sz w:val="32"/>
                <w:szCs w:val="32"/>
              </w:rPr>
              <w:t> </w:t>
            </w: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E0BECC" w14:textId="77777777" w:rsidR="009120E8" w:rsidRPr="005E42D2" w:rsidRDefault="009120E8" w:rsidP="00A9030B">
            <w:pPr>
              <w:jc w:val="center"/>
              <w:textAlignment w:val="baseline"/>
              <w:rPr>
                <w:rFonts w:ascii="Times New Roman" w:eastAsia="Times New Roman" w:hAnsi="Times New Roman"/>
                <w:sz w:val="24"/>
                <w:szCs w:val="24"/>
              </w:rPr>
            </w:pPr>
            <w:r w:rsidRPr="005E42D2">
              <w:rPr>
                <w:rFonts w:ascii="Calibri" w:eastAsia="Times New Roman" w:hAnsi="Calibri" w:cs="Calibri"/>
                <w:szCs w:val="20"/>
              </w:rPr>
              <w:t>2  </w:t>
            </w:r>
          </w:p>
        </w:tc>
        <w:tc>
          <w:tcPr>
            <w:tcW w:w="6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048F2B" w14:textId="77777777" w:rsidR="009120E8" w:rsidRPr="005E42D2" w:rsidRDefault="009120E8" w:rsidP="00A9030B">
            <w:pPr>
              <w:ind w:left="75"/>
              <w:textAlignment w:val="baseline"/>
              <w:rPr>
                <w:rFonts w:ascii="Times New Roman" w:eastAsia="Times New Roman" w:hAnsi="Times New Roman"/>
                <w:sz w:val="24"/>
                <w:szCs w:val="24"/>
              </w:rPr>
            </w:pPr>
            <w:r w:rsidRPr="005E42D2">
              <w:rPr>
                <w:rFonts w:ascii="Calibri" w:eastAsia="Times New Roman" w:hAnsi="Calibri" w:cs="Calibri"/>
                <w:szCs w:val="20"/>
              </w:rPr>
              <w:t>Camera HV per l’evaporazione di materiali organici </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F55683" w14:textId="77777777" w:rsidR="009120E8" w:rsidRPr="005E42D2" w:rsidRDefault="009120E8" w:rsidP="00A9030B">
            <w:pPr>
              <w:jc w:val="center"/>
              <w:textAlignment w:val="baseline"/>
              <w:rPr>
                <w:rFonts w:ascii="Times New Roman" w:eastAsia="Times New Roman" w:hAnsi="Times New Roman"/>
                <w:sz w:val="24"/>
                <w:szCs w:val="24"/>
              </w:rPr>
            </w:pPr>
            <w:r w:rsidRPr="005E42D2">
              <w:rPr>
                <w:rFonts w:ascii="Calibri" w:eastAsia="Times New Roman" w:hAnsi="Calibri" w:cs="Calibri"/>
                <w:szCs w:val="20"/>
              </w:rPr>
              <w:t>B0CA990746</w:t>
            </w:r>
          </w:p>
        </w:tc>
      </w:tr>
    </w:tbl>
    <w:p w14:paraId="16DC48BD" w14:textId="77777777" w:rsidR="009120E8" w:rsidRPr="00C2407D" w:rsidRDefault="009120E8" w:rsidP="00097FF2">
      <w:pPr>
        <w:jc w:val="center"/>
        <w:textAlignment w:val="baseline"/>
        <w:rPr>
          <w:rFonts w:ascii="Segoe UI" w:eastAsia="Times New Roman" w:hAnsi="Segoe UI" w:cs="Segoe UI"/>
          <w:sz w:val="18"/>
          <w:szCs w:val="18"/>
        </w:rPr>
      </w:pPr>
    </w:p>
    <w:p w14:paraId="7472242C" w14:textId="77777777" w:rsidR="007F5082" w:rsidRDefault="007F5082" w:rsidP="007F5082">
      <w:pPr>
        <w:rPr>
          <w:rFonts w:cstheme="minorHAnsi"/>
          <w:b/>
        </w:rPr>
      </w:pPr>
    </w:p>
    <w:p w14:paraId="59E29C00" w14:textId="77777777"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2"/>
      </w:r>
      <w:r>
        <w:rPr>
          <w:rFonts w:cstheme="minorHAnsi"/>
        </w:rPr>
        <w:t xml:space="preserve"> del legale rappresentante/procuratore</w:t>
      </w:r>
      <w:bookmarkStart w:id="0" w:name="_Ref41906052"/>
      <w:r>
        <w:rPr>
          <w:rStyle w:val="Rimandonotaapidipagina"/>
          <w:rFonts w:cstheme="minorHAnsi"/>
        </w:rPr>
        <w:footnoteReference w:id="3"/>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7A8A4878" w14:textId="77777777" w:rsidR="00691DCF" w:rsidRDefault="00691DCF" w:rsidP="00D961E1">
      <w:pPr>
        <w:contextualSpacing/>
        <w:rPr>
          <w:rFonts w:ascii="Calibri" w:eastAsia="Times New Roman" w:hAnsi="Calibri" w:cs="Calibri"/>
          <w:szCs w:val="20"/>
        </w:rPr>
      </w:pPr>
    </w:p>
    <w:sectPr w:rsidR="00691DCF" w:rsidSect="00A10250">
      <w:headerReference w:type="default" r:id="rId11"/>
      <w:footerReference w:type="default" r:id="rId12"/>
      <w:pgSz w:w="11906" w:h="16838"/>
      <w:pgMar w:top="1985" w:right="1021" w:bottom="2127" w:left="1021" w:header="14" w:footer="18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6B19E" w14:textId="77777777" w:rsidR="00A10250" w:rsidRDefault="00A10250" w:rsidP="00F91270">
      <w:r>
        <w:separator/>
      </w:r>
    </w:p>
  </w:endnote>
  <w:endnote w:type="continuationSeparator" w:id="0">
    <w:p w14:paraId="57CD33F0" w14:textId="77777777" w:rsidR="00A10250" w:rsidRDefault="00A1025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AE50" w14:textId="60365B34" w:rsidR="00C2407D" w:rsidRDefault="00FC25D3">
    <w:pPr>
      <w:pStyle w:val="Pidipagina"/>
    </w:pPr>
    <w:r>
      <w:rPr>
        <w:noProof/>
      </w:rPr>
      <w:drawing>
        <wp:anchor distT="0" distB="0" distL="114300" distR="114300" simplePos="0" relativeHeight="251662336" behindDoc="1" locked="0" layoutInCell="1" allowOverlap="1" wp14:anchorId="2055D599" wp14:editId="524A3146">
          <wp:simplePos x="0" y="0"/>
          <wp:positionH relativeFrom="column">
            <wp:posOffset>-647700</wp:posOffset>
          </wp:positionH>
          <wp:positionV relativeFrom="paragraph">
            <wp:posOffset>371898</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87431" w14:textId="77777777" w:rsidR="00A10250" w:rsidRDefault="00A10250" w:rsidP="00F91270">
      <w:r>
        <w:separator/>
      </w:r>
    </w:p>
  </w:footnote>
  <w:footnote w:type="continuationSeparator" w:id="0">
    <w:p w14:paraId="2C4614B8" w14:textId="77777777" w:rsidR="00A10250" w:rsidRDefault="00A10250" w:rsidP="00F91270">
      <w:r>
        <w:continuationSeparator/>
      </w:r>
    </w:p>
  </w:footnote>
  <w:footnote w:id="1">
    <w:p w14:paraId="626EA934" w14:textId="73E198D0" w:rsidR="009120E8" w:rsidRDefault="009120E8">
      <w:pPr>
        <w:pStyle w:val="Testonotaapidipagina"/>
      </w:pPr>
      <w:r>
        <w:rPr>
          <w:rStyle w:val="Rimandonotaapidipagina"/>
        </w:rPr>
        <w:footnoteRef/>
      </w:r>
      <w:r>
        <w:t xml:space="preserve"> </w:t>
      </w:r>
      <w:r w:rsidRPr="009120E8">
        <w:rPr>
          <w:rFonts w:asciiTheme="minorHAnsi" w:hAnsiTheme="minorHAnsi" w:cstheme="minorHAnsi"/>
          <w:sz w:val="16"/>
          <w:szCs w:val="16"/>
        </w:rPr>
        <w:t>Selezionare un solo lotto</w:t>
      </w:r>
    </w:p>
  </w:footnote>
  <w:footnote w:id="2">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DAE9BB2" w:rsidR="00CA76B0" w:rsidRDefault="00D961E1" w:rsidP="00CA76B0">
    <w:pPr>
      <w:pStyle w:val="Intestazione"/>
      <w:tabs>
        <w:tab w:val="clear" w:pos="9638"/>
        <w:tab w:val="right" w:pos="9864"/>
      </w:tabs>
      <w:ind w:left="-1021" w:right="-1021" w:firstLine="28"/>
    </w:pPr>
    <w:r>
      <w:rPr>
        <w:noProof/>
      </w:rPr>
      <w:drawing>
        <wp:anchor distT="0" distB="0" distL="114300" distR="114300" simplePos="0" relativeHeight="251660288" behindDoc="1" locked="0" layoutInCell="1" allowOverlap="1" wp14:anchorId="4E97C026" wp14:editId="5469BE1B">
          <wp:simplePos x="0" y="0"/>
          <wp:positionH relativeFrom="column">
            <wp:posOffset>-648335</wp:posOffset>
          </wp:positionH>
          <wp:positionV relativeFrom="page">
            <wp:posOffset>5715</wp:posOffset>
          </wp:positionV>
          <wp:extent cx="7560000" cy="1090800"/>
          <wp:effectExtent l="0" t="0" r="3175" b="0"/>
          <wp:wrapNone/>
          <wp:docPr id="1600842005" name="Immagine 160084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48898" name="Immagine 42548898"/>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27BF"/>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7FF2"/>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47C3D"/>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472AC"/>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578E"/>
    <w:rsid w:val="004E62C0"/>
    <w:rsid w:val="004F39E1"/>
    <w:rsid w:val="004F3C96"/>
    <w:rsid w:val="004F5222"/>
    <w:rsid w:val="00503697"/>
    <w:rsid w:val="005064D9"/>
    <w:rsid w:val="0050668A"/>
    <w:rsid w:val="0050796D"/>
    <w:rsid w:val="005129B8"/>
    <w:rsid w:val="00515B61"/>
    <w:rsid w:val="005165BB"/>
    <w:rsid w:val="00516C28"/>
    <w:rsid w:val="00522554"/>
    <w:rsid w:val="00525CD1"/>
    <w:rsid w:val="00527CC8"/>
    <w:rsid w:val="005323C2"/>
    <w:rsid w:val="005360CF"/>
    <w:rsid w:val="00542F42"/>
    <w:rsid w:val="00543BDF"/>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39CF"/>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00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E2A4F"/>
    <w:rsid w:val="006F2A3E"/>
    <w:rsid w:val="006F56CE"/>
    <w:rsid w:val="00701C3C"/>
    <w:rsid w:val="00703850"/>
    <w:rsid w:val="00710D11"/>
    <w:rsid w:val="0071299E"/>
    <w:rsid w:val="00717963"/>
    <w:rsid w:val="007207A6"/>
    <w:rsid w:val="007210B6"/>
    <w:rsid w:val="007227FE"/>
    <w:rsid w:val="0072498E"/>
    <w:rsid w:val="00733412"/>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E60"/>
    <w:rsid w:val="007D7854"/>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20E8"/>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15C"/>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76E"/>
    <w:rsid w:val="00A00F91"/>
    <w:rsid w:val="00A035D0"/>
    <w:rsid w:val="00A10250"/>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05A"/>
    <w:rsid w:val="00AC1B82"/>
    <w:rsid w:val="00AD002F"/>
    <w:rsid w:val="00AD4164"/>
    <w:rsid w:val="00AD472F"/>
    <w:rsid w:val="00AE0D3E"/>
    <w:rsid w:val="00AE15B6"/>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2407D"/>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71"/>
    <w:rsid w:val="00C958B3"/>
    <w:rsid w:val="00CA1A07"/>
    <w:rsid w:val="00CA4A8C"/>
    <w:rsid w:val="00CA76B0"/>
    <w:rsid w:val="00CA7995"/>
    <w:rsid w:val="00CB1D49"/>
    <w:rsid w:val="00CB5CA7"/>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961E1"/>
    <w:rsid w:val="00DA05C6"/>
    <w:rsid w:val="00DA5C5A"/>
    <w:rsid w:val="00DB1903"/>
    <w:rsid w:val="00DB221F"/>
    <w:rsid w:val="00DB50F3"/>
    <w:rsid w:val="00DC0124"/>
    <w:rsid w:val="00DC1A0C"/>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D718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664C1"/>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25D3"/>
    <w:rsid w:val="00FC3FC3"/>
    <w:rsid w:val="00FC560A"/>
    <w:rsid w:val="00FC6822"/>
    <w:rsid w:val="00FC6B80"/>
    <w:rsid w:val="00FD08A6"/>
    <w:rsid w:val="00FD0BCB"/>
    <w:rsid w:val="00FD33E5"/>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paragraph">
    <w:name w:val="paragraph"/>
    <w:basedOn w:val="Normale"/>
    <w:rsid w:val="00C2407D"/>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C2407D"/>
  </w:style>
  <w:style w:type="character" w:customStyle="1" w:styleId="eop">
    <w:name w:val="eop"/>
    <w:basedOn w:val="Carpredefinitoparagrafo"/>
    <w:rsid w:val="00C24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50624">
      <w:bodyDiv w:val="1"/>
      <w:marLeft w:val="0"/>
      <w:marRight w:val="0"/>
      <w:marTop w:val="0"/>
      <w:marBottom w:val="0"/>
      <w:divBdr>
        <w:top w:val="none" w:sz="0" w:space="0" w:color="auto"/>
        <w:left w:val="none" w:sz="0" w:space="0" w:color="auto"/>
        <w:bottom w:val="none" w:sz="0" w:space="0" w:color="auto"/>
        <w:right w:val="none" w:sz="0" w:space="0" w:color="auto"/>
      </w:divBdr>
      <w:divsChild>
        <w:div w:id="1676882272">
          <w:marLeft w:val="0"/>
          <w:marRight w:val="0"/>
          <w:marTop w:val="0"/>
          <w:marBottom w:val="0"/>
          <w:divBdr>
            <w:top w:val="none" w:sz="0" w:space="0" w:color="auto"/>
            <w:left w:val="none" w:sz="0" w:space="0" w:color="auto"/>
            <w:bottom w:val="none" w:sz="0" w:space="0" w:color="auto"/>
            <w:right w:val="none" w:sz="0" w:space="0" w:color="auto"/>
          </w:divBdr>
        </w:div>
        <w:div w:id="922832721">
          <w:marLeft w:val="0"/>
          <w:marRight w:val="0"/>
          <w:marTop w:val="0"/>
          <w:marBottom w:val="0"/>
          <w:divBdr>
            <w:top w:val="none" w:sz="0" w:space="0" w:color="auto"/>
            <w:left w:val="none" w:sz="0" w:space="0" w:color="auto"/>
            <w:bottom w:val="none" w:sz="0" w:space="0" w:color="auto"/>
            <w:right w:val="none" w:sz="0" w:space="0" w:color="auto"/>
          </w:divBdr>
        </w:div>
        <w:div w:id="1880315685">
          <w:marLeft w:val="0"/>
          <w:marRight w:val="0"/>
          <w:marTop w:val="0"/>
          <w:marBottom w:val="0"/>
          <w:divBdr>
            <w:top w:val="none" w:sz="0" w:space="0" w:color="auto"/>
            <w:left w:val="none" w:sz="0" w:space="0" w:color="auto"/>
            <w:bottom w:val="none" w:sz="0" w:space="0" w:color="auto"/>
            <w:right w:val="none" w:sz="0" w:space="0" w:color="auto"/>
          </w:divBdr>
        </w:div>
        <w:div w:id="1600722867">
          <w:marLeft w:val="0"/>
          <w:marRight w:val="0"/>
          <w:marTop w:val="0"/>
          <w:marBottom w:val="0"/>
          <w:divBdr>
            <w:top w:val="none" w:sz="0" w:space="0" w:color="auto"/>
            <w:left w:val="none" w:sz="0" w:space="0" w:color="auto"/>
            <w:bottom w:val="none" w:sz="0" w:space="0" w:color="auto"/>
            <w:right w:val="none" w:sz="0" w:space="0" w:color="auto"/>
          </w:divBdr>
          <w:divsChild>
            <w:div w:id="1139222613">
              <w:marLeft w:val="-75"/>
              <w:marRight w:val="0"/>
              <w:marTop w:val="30"/>
              <w:marBottom w:val="30"/>
              <w:divBdr>
                <w:top w:val="none" w:sz="0" w:space="0" w:color="auto"/>
                <w:left w:val="none" w:sz="0" w:space="0" w:color="auto"/>
                <w:bottom w:val="none" w:sz="0" w:space="0" w:color="auto"/>
                <w:right w:val="none" w:sz="0" w:space="0" w:color="auto"/>
              </w:divBdr>
              <w:divsChild>
                <w:div w:id="1325752">
                  <w:marLeft w:val="0"/>
                  <w:marRight w:val="0"/>
                  <w:marTop w:val="0"/>
                  <w:marBottom w:val="0"/>
                  <w:divBdr>
                    <w:top w:val="none" w:sz="0" w:space="0" w:color="auto"/>
                    <w:left w:val="none" w:sz="0" w:space="0" w:color="auto"/>
                    <w:bottom w:val="none" w:sz="0" w:space="0" w:color="auto"/>
                    <w:right w:val="none" w:sz="0" w:space="0" w:color="auto"/>
                  </w:divBdr>
                  <w:divsChild>
                    <w:div w:id="1302735351">
                      <w:marLeft w:val="0"/>
                      <w:marRight w:val="0"/>
                      <w:marTop w:val="0"/>
                      <w:marBottom w:val="0"/>
                      <w:divBdr>
                        <w:top w:val="none" w:sz="0" w:space="0" w:color="auto"/>
                        <w:left w:val="none" w:sz="0" w:space="0" w:color="auto"/>
                        <w:bottom w:val="none" w:sz="0" w:space="0" w:color="auto"/>
                        <w:right w:val="none" w:sz="0" w:space="0" w:color="auto"/>
                      </w:divBdr>
                    </w:div>
                  </w:divsChild>
                </w:div>
                <w:div w:id="485510676">
                  <w:marLeft w:val="0"/>
                  <w:marRight w:val="0"/>
                  <w:marTop w:val="0"/>
                  <w:marBottom w:val="0"/>
                  <w:divBdr>
                    <w:top w:val="none" w:sz="0" w:space="0" w:color="auto"/>
                    <w:left w:val="none" w:sz="0" w:space="0" w:color="auto"/>
                    <w:bottom w:val="none" w:sz="0" w:space="0" w:color="auto"/>
                    <w:right w:val="none" w:sz="0" w:space="0" w:color="auto"/>
                  </w:divBdr>
                  <w:divsChild>
                    <w:div w:id="1167592012">
                      <w:marLeft w:val="0"/>
                      <w:marRight w:val="0"/>
                      <w:marTop w:val="0"/>
                      <w:marBottom w:val="0"/>
                      <w:divBdr>
                        <w:top w:val="none" w:sz="0" w:space="0" w:color="auto"/>
                        <w:left w:val="none" w:sz="0" w:space="0" w:color="auto"/>
                        <w:bottom w:val="none" w:sz="0" w:space="0" w:color="auto"/>
                        <w:right w:val="none" w:sz="0" w:space="0" w:color="auto"/>
                      </w:divBdr>
                    </w:div>
                  </w:divsChild>
                </w:div>
                <w:div w:id="903445291">
                  <w:marLeft w:val="0"/>
                  <w:marRight w:val="0"/>
                  <w:marTop w:val="0"/>
                  <w:marBottom w:val="0"/>
                  <w:divBdr>
                    <w:top w:val="none" w:sz="0" w:space="0" w:color="auto"/>
                    <w:left w:val="none" w:sz="0" w:space="0" w:color="auto"/>
                    <w:bottom w:val="none" w:sz="0" w:space="0" w:color="auto"/>
                    <w:right w:val="none" w:sz="0" w:space="0" w:color="auto"/>
                  </w:divBdr>
                  <w:divsChild>
                    <w:div w:id="2060471443">
                      <w:marLeft w:val="0"/>
                      <w:marRight w:val="0"/>
                      <w:marTop w:val="0"/>
                      <w:marBottom w:val="0"/>
                      <w:divBdr>
                        <w:top w:val="none" w:sz="0" w:space="0" w:color="auto"/>
                        <w:left w:val="none" w:sz="0" w:space="0" w:color="auto"/>
                        <w:bottom w:val="none" w:sz="0" w:space="0" w:color="auto"/>
                        <w:right w:val="none" w:sz="0" w:space="0" w:color="auto"/>
                      </w:divBdr>
                    </w:div>
                  </w:divsChild>
                </w:div>
                <w:div w:id="542057182">
                  <w:marLeft w:val="0"/>
                  <w:marRight w:val="0"/>
                  <w:marTop w:val="0"/>
                  <w:marBottom w:val="0"/>
                  <w:divBdr>
                    <w:top w:val="none" w:sz="0" w:space="0" w:color="auto"/>
                    <w:left w:val="none" w:sz="0" w:space="0" w:color="auto"/>
                    <w:bottom w:val="none" w:sz="0" w:space="0" w:color="auto"/>
                    <w:right w:val="none" w:sz="0" w:space="0" w:color="auto"/>
                  </w:divBdr>
                  <w:divsChild>
                    <w:div w:id="1514539350">
                      <w:marLeft w:val="0"/>
                      <w:marRight w:val="0"/>
                      <w:marTop w:val="0"/>
                      <w:marBottom w:val="0"/>
                      <w:divBdr>
                        <w:top w:val="none" w:sz="0" w:space="0" w:color="auto"/>
                        <w:left w:val="none" w:sz="0" w:space="0" w:color="auto"/>
                        <w:bottom w:val="none" w:sz="0" w:space="0" w:color="auto"/>
                        <w:right w:val="none" w:sz="0" w:space="0" w:color="auto"/>
                      </w:divBdr>
                    </w:div>
                  </w:divsChild>
                </w:div>
                <w:div w:id="1324510253">
                  <w:marLeft w:val="0"/>
                  <w:marRight w:val="0"/>
                  <w:marTop w:val="0"/>
                  <w:marBottom w:val="0"/>
                  <w:divBdr>
                    <w:top w:val="none" w:sz="0" w:space="0" w:color="auto"/>
                    <w:left w:val="none" w:sz="0" w:space="0" w:color="auto"/>
                    <w:bottom w:val="none" w:sz="0" w:space="0" w:color="auto"/>
                    <w:right w:val="none" w:sz="0" w:space="0" w:color="auto"/>
                  </w:divBdr>
                  <w:divsChild>
                    <w:div w:id="795412356">
                      <w:marLeft w:val="0"/>
                      <w:marRight w:val="0"/>
                      <w:marTop w:val="0"/>
                      <w:marBottom w:val="0"/>
                      <w:divBdr>
                        <w:top w:val="none" w:sz="0" w:space="0" w:color="auto"/>
                        <w:left w:val="none" w:sz="0" w:space="0" w:color="auto"/>
                        <w:bottom w:val="none" w:sz="0" w:space="0" w:color="auto"/>
                        <w:right w:val="none" w:sz="0" w:space="0" w:color="auto"/>
                      </w:divBdr>
                    </w:div>
                  </w:divsChild>
                </w:div>
                <w:div w:id="1261913123">
                  <w:marLeft w:val="0"/>
                  <w:marRight w:val="0"/>
                  <w:marTop w:val="0"/>
                  <w:marBottom w:val="0"/>
                  <w:divBdr>
                    <w:top w:val="none" w:sz="0" w:space="0" w:color="auto"/>
                    <w:left w:val="none" w:sz="0" w:space="0" w:color="auto"/>
                    <w:bottom w:val="none" w:sz="0" w:space="0" w:color="auto"/>
                    <w:right w:val="none" w:sz="0" w:space="0" w:color="auto"/>
                  </w:divBdr>
                  <w:divsChild>
                    <w:div w:id="289871178">
                      <w:marLeft w:val="0"/>
                      <w:marRight w:val="0"/>
                      <w:marTop w:val="0"/>
                      <w:marBottom w:val="0"/>
                      <w:divBdr>
                        <w:top w:val="none" w:sz="0" w:space="0" w:color="auto"/>
                        <w:left w:val="none" w:sz="0" w:space="0" w:color="auto"/>
                        <w:bottom w:val="none" w:sz="0" w:space="0" w:color="auto"/>
                        <w:right w:val="none" w:sz="0" w:space="0" w:color="auto"/>
                      </w:divBdr>
                    </w:div>
                  </w:divsChild>
                </w:div>
                <w:div w:id="998801296">
                  <w:marLeft w:val="0"/>
                  <w:marRight w:val="0"/>
                  <w:marTop w:val="0"/>
                  <w:marBottom w:val="0"/>
                  <w:divBdr>
                    <w:top w:val="none" w:sz="0" w:space="0" w:color="auto"/>
                    <w:left w:val="none" w:sz="0" w:space="0" w:color="auto"/>
                    <w:bottom w:val="none" w:sz="0" w:space="0" w:color="auto"/>
                    <w:right w:val="none" w:sz="0" w:space="0" w:color="auto"/>
                  </w:divBdr>
                  <w:divsChild>
                    <w:div w:id="115295669">
                      <w:marLeft w:val="0"/>
                      <w:marRight w:val="0"/>
                      <w:marTop w:val="0"/>
                      <w:marBottom w:val="0"/>
                      <w:divBdr>
                        <w:top w:val="none" w:sz="0" w:space="0" w:color="auto"/>
                        <w:left w:val="none" w:sz="0" w:space="0" w:color="auto"/>
                        <w:bottom w:val="none" w:sz="0" w:space="0" w:color="auto"/>
                        <w:right w:val="none" w:sz="0" w:space="0" w:color="auto"/>
                      </w:divBdr>
                    </w:div>
                  </w:divsChild>
                </w:div>
                <w:div w:id="386341563">
                  <w:marLeft w:val="0"/>
                  <w:marRight w:val="0"/>
                  <w:marTop w:val="0"/>
                  <w:marBottom w:val="0"/>
                  <w:divBdr>
                    <w:top w:val="none" w:sz="0" w:space="0" w:color="auto"/>
                    <w:left w:val="none" w:sz="0" w:space="0" w:color="auto"/>
                    <w:bottom w:val="none" w:sz="0" w:space="0" w:color="auto"/>
                    <w:right w:val="none" w:sz="0" w:space="0" w:color="auto"/>
                  </w:divBdr>
                  <w:divsChild>
                    <w:div w:id="1593976832">
                      <w:marLeft w:val="0"/>
                      <w:marRight w:val="0"/>
                      <w:marTop w:val="0"/>
                      <w:marBottom w:val="0"/>
                      <w:divBdr>
                        <w:top w:val="none" w:sz="0" w:space="0" w:color="auto"/>
                        <w:left w:val="none" w:sz="0" w:space="0" w:color="auto"/>
                        <w:bottom w:val="none" w:sz="0" w:space="0" w:color="auto"/>
                        <w:right w:val="none" w:sz="0" w:space="0" w:color="auto"/>
                      </w:divBdr>
                    </w:div>
                  </w:divsChild>
                </w:div>
                <w:div w:id="1410346658">
                  <w:marLeft w:val="0"/>
                  <w:marRight w:val="0"/>
                  <w:marTop w:val="0"/>
                  <w:marBottom w:val="0"/>
                  <w:divBdr>
                    <w:top w:val="none" w:sz="0" w:space="0" w:color="auto"/>
                    <w:left w:val="none" w:sz="0" w:space="0" w:color="auto"/>
                    <w:bottom w:val="none" w:sz="0" w:space="0" w:color="auto"/>
                    <w:right w:val="none" w:sz="0" w:space="0" w:color="auto"/>
                  </w:divBdr>
                  <w:divsChild>
                    <w:div w:id="167602759">
                      <w:marLeft w:val="0"/>
                      <w:marRight w:val="0"/>
                      <w:marTop w:val="0"/>
                      <w:marBottom w:val="0"/>
                      <w:divBdr>
                        <w:top w:val="none" w:sz="0" w:space="0" w:color="auto"/>
                        <w:left w:val="none" w:sz="0" w:space="0" w:color="auto"/>
                        <w:bottom w:val="none" w:sz="0" w:space="0" w:color="auto"/>
                        <w:right w:val="none" w:sz="0" w:space="0" w:color="auto"/>
                      </w:divBdr>
                    </w:div>
                  </w:divsChild>
                </w:div>
                <w:div w:id="2046324551">
                  <w:marLeft w:val="0"/>
                  <w:marRight w:val="0"/>
                  <w:marTop w:val="0"/>
                  <w:marBottom w:val="0"/>
                  <w:divBdr>
                    <w:top w:val="none" w:sz="0" w:space="0" w:color="auto"/>
                    <w:left w:val="none" w:sz="0" w:space="0" w:color="auto"/>
                    <w:bottom w:val="none" w:sz="0" w:space="0" w:color="auto"/>
                    <w:right w:val="none" w:sz="0" w:space="0" w:color="auto"/>
                  </w:divBdr>
                  <w:divsChild>
                    <w:div w:id="376321548">
                      <w:marLeft w:val="0"/>
                      <w:marRight w:val="0"/>
                      <w:marTop w:val="0"/>
                      <w:marBottom w:val="0"/>
                      <w:divBdr>
                        <w:top w:val="none" w:sz="0" w:space="0" w:color="auto"/>
                        <w:left w:val="none" w:sz="0" w:space="0" w:color="auto"/>
                        <w:bottom w:val="none" w:sz="0" w:space="0" w:color="auto"/>
                        <w:right w:val="none" w:sz="0" w:space="0" w:color="auto"/>
                      </w:divBdr>
                    </w:div>
                  </w:divsChild>
                </w:div>
                <w:div w:id="1038508203">
                  <w:marLeft w:val="0"/>
                  <w:marRight w:val="0"/>
                  <w:marTop w:val="0"/>
                  <w:marBottom w:val="0"/>
                  <w:divBdr>
                    <w:top w:val="none" w:sz="0" w:space="0" w:color="auto"/>
                    <w:left w:val="none" w:sz="0" w:space="0" w:color="auto"/>
                    <w:bottom w:val="none" w:sz="0" w:space="0" w:color="auto"/>
                    <w:right w:val="none" w:sz="0" w:space="0" w:color="auto"/>
                  </w:divBdr>
                  <w:divsChild>
                    <w:div w:id="484473376">
                      <w:marLeft w:val="0"/>
                      <w:marRight w:val="0"/>
                      <w:marTop w:val="0"/>
                      <w:marBottom w:val="0"/>
                      <w:divBdr>
                        <w:top w:val="none" w:sz="0" w:space="0" w:color="auto"/>
                        <w:left w:val="none" w:sz="0" w:space="0" w:color="auto"/>
                        <w:bottom w:val="none" w:sz="0" w:space="0" w:color="auto"/>
                        <w:right w:val="none" w:sz="0" w:space="0" w:color="auto"/>
                      </w:divBdr>
                    </w:div>
                  </w:divsChild>
                </w:div>
                <w:div w:id="1069963892">
                  <w:marLeft w:val="0"/>
                  <w:marRight w:val="0"/>
                  <w:marTop w:val="0"/>
                  <w:marBottom w:val="0"/>
                  <w:divBdr>
                    <w:top w:val="none" w:sz="0" w:space="0" w:color="auto"/>
                    <w:left w:val="none" w:sz="0" w:space="0" w:color="auto"/>
                    <w:bottom w:val="none" w:sz="0" w:space="0" w:color="auto"/>
                    <w:right w:val="none" w:sz="0" w:space="0" w:color="auto"/>
                  </w:divBdr>
                  <w:divsChild>
                    <w:div w:id="88356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073845">
          <w:marLeft w:val="0"/>
          <w:marRight w:val="0"/>
          <w:marTop w:val="0"/>
          <w:marBottom w:val="0"/>
          <w:divBdr>
            <w:top w:val="none" w:sz="0" w:space="0" w:color="auto"/>
            <w:left w:val="none" w:sz="0" w:space="0" w:color="auto"/>
            <w:bottom w:val="none" w:sz="0" w:space="0" w:color="auto"/>
            <w:right w:val="none" w:sz="0" w:space="0" w:color="auto"/>
          </w:divBdr>
        </w:div>
      </w:divsChild>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573441877">
      <w:bodyDiv w:val="1"/>
      <w:marLeft w:val="0"/>
      <w:marRight w:val="0"/>
      <w:marTop w:val="0"/>
      <w:marBottom w:val="0"/>
      <w:divBdr>
        <w:top w:val="none" w:sz="0" w:space="0" w:color="auto"/>
        <w:left w:val="none" w:sz="0" w:space="0" w:color="auto"/>
        <w:bottom w:val="none" w:sz="0" w:space="0" w:color="auto"/>
        <w:right w:val="none" w:sz="0" w:space="0" w:color="auto"/>
      </w:divBdr>
      <w:divsChild>
        <w:div w:id="832450577">
          <w:marLeft w:val="0"/>
          <w:marRight w:val="0"/>
          <w:marTop w:val="0"/>
          <w:marBottom w:val="0"/>
          <w:divBdr>
            <w:top w:val="none" w:sz="0" w:space="0" w:color="auto"/>
            <w:left w:val="none" w:sz="0" w:space="0" w:color="auto"/>
            <w:bottom w:val="none" w:sz="0" w:space="0" w:color="auto"/>
            <w:right w:val="none" w:sz="0" w:space="0" w:color="auto"/>
          </w:divBdr>
          <w:divsChild>
            <w:div w:id="21203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2FBB81F-0808-42DC-86AA-233820F3A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260</Words>
  <Characters>1485</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cp:lastModifiedBy>MARCO CAMPANI</cp:lastModifiedBy>
  <cp:revision>19</cp:revision>
  <cp:lastPrinted>2017-10-24T09:03:00Z</cp:lastPrinted>
  <dcterms:created xsi:type="dcterms:W3CDTF">2023-08-05T20:23:00Z</dcterms:created>
  <dcterms:modified xsi:type="dcterms:W3CDTF">2024-03-13T12:56:00Z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