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3A471D55" w14:textId="687B9AA0" w:rsidR="007400FF" w:rsidRDefault="008558C0" w:rsidP="00AD694A">
      <w:pPr>
        <w:jc w:val="both"/>
        <w:rPr>
          <w:rFonts w:ascii="Calibri" w:hAnsi="Calibri" w:cs="Calibri"/>
          <w:caps/>
          <w:sz w:val="22"/>
          <w:szCs w:val="22"/>
        </w:rPr>
      </w:pPr>
      <w:r w:rsidRPr="008B5A7A">
        <w:rPr>
          <w:rFonts w:ascii="Calibri" w:hAnsi="Calibri" w:cs="Calibri"/>
          <w:caps/>
          <w:sz w:val="22"/>
          <w:szCs w:val="22"/>
        </w:rPr>
        <w:t>GARA A</w:t>
      </w:r>
      <w:r w:rsidR="00141ABA" w:rsidRPr="00141ABA">
        <w:t xml:space="preserve"> </w:t>
      </w:r>
      <w:r w:rsidR="00141ABA" w:rsidRPr="00141ABA">
        <w:rPr>
          <w:rFonts w:ascii="Calibri" w:hAnsi="Calibri" w:cs="Calibri"/>
          <w:caps/>
          <w:sz w:val="22"/>
          <w:szCs w:val="22"/>
        </w:rPr>
        <w:t xml:space="preserve">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CUP  B53C22002150006 </w:t>
      </w:r>
      <w:r w:rsidR="00141ABA" w:rsidRPr="00B14726">
        <w:rPr>
          <w:rFonts w:ascii="Calibri" w:hAnsi="Calibri" w:cs="Calibri"/>
          <w:caps/>
          <w:sz w:val="22"/>
          <w:szCs w:val="22"/>
        </w:rPr>
        <w:t>CIG</w:t>
      </w:r>
      <w:r w:rsidR="00B14726">
        <w:rPr>
          <w:rFonts w:ascii="Calibri" w:hAnsi="Calibri" w:cs="Calibri"/>
          <w:caps/>
          <w:sz w:val="22"/>
          <w:szCs w:val="22"/>
        </w:rPr>
        <w:t xml:space="preserve"> </w:t>
      </w:r>
      <w:r w:rsidR="00B14726" w:rsidRPr="00B14726">
        <w:rPr>
          <w:rFonts w:ascii="Calibri" w:hAnsi="Calibri" w:cs="Calibri"/>
          <w:iCs/>
          <w:caps/>
          <w:sz w:val="22"/>
          <w:szCs w:val="22"/>
        </w:rPr>
        <w:t>B2E6ABB222</w:t>
      </w:r>
    </w:p>
    <w:p w14:paraId="0BE625D4" w14:textId="77777777" w:rsidR="00141ABA" w:rsidRPr="00E027EC" w:rsidRDefault="00141ABA" w:rsidP="00AD694A">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34405" w14:textId="77777777" w:rsidR="00AA6318" w:rsidRDefault="00AA6318" w:rsidP="004B17AF">
      <w:r>
        <w:separator/>
      </w:r>
    </w:p>
  </w:endnote>
  <w:endnote w:type="continuationSeparator" w:id="0">
    <w:p w14:paraId="768184A2" w14:textId="77777777" w:rsidR="00AA6318" w:rsidRDefault="00AA631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73FA9B37" w:rsidR="000B2B18" w:rsidRDefault="00F04AD0">
    <w:pPr>
      <w:pStyle w:val="Pidipagina"/>
    </w:pPr>
    <w:r w:rsidRPr="00F04AD0">
      <w:rPr>
        <w:rFonts w:ascii="Gothic A1" w:eastAsia="Gothic A1" w:hAnsi="Gothic A1"/>
        <w:b/>
        <w:bCs/>
        <w:noProof/>
        <w:color w:val="002060"/>
        <w:sz w:val="12"/>
        <w:szCs w:val="12"/>
      </w:rPr>
      <w:drawing>
        <wp:inline distT="0" distB="0" distL="0" distR="0" wp14:anchorId="702175E1" wp14:editId="23CE8D31">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CF3AC" w14:textId="77777777" w:rsidR="00AA6318" w:rsidRDefault="00AA6318" w:rsidP="004B17AF">
      <w:r>
        <w:separator/>
      </w:r>
    </w:p>
  </w:footnote>
  <w:footnote w:type="continuationSeparator" w:id="0">
    <w:p w14:paraId="4A2010E4" w14:textId="77777777" w:rsidR="00AA6318" w:rsidRDefault="00AA631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6888112">
    <w:abstractNumId w:val="4"/>
  </w:num>
  <w:num w:numId="2" w16cid:durableId="1370566534">
    <w:abstractNumId w:val="6"/>
  </w:num>
  <w:num w:numId="3" w16cid:durableId="861671439">
    <w:abstractNumId w:val="5"/>
  </w:num>
  <w:num w:numId="4" w16cid:durableId="636027554">
    <w:abstractNumId w:val="1"/>
  </w:num>
  <w:num w:numId="5" w16cid:durableId="856427758">
    <w:abstractNumId w:val="0"/>
  </w:num>
  <w:num w:numId="6" w16cid:durableId="2087801841">
    <w:abstractNumId w:val="2"/>
  </w:num>
  <w:num w:numId="7" w16cid:durableId="647051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ABA"/>
    <w:rsid w:val="00141C66"/>
    <w:rsid w:val="00146750"/>
    <w:rsid w:val="00157803"/>
    <w:rsid w:val="001B23A5"/>
    <w:rsid w:val="001C448C"/>
    <w:rsid w:val="002029BE"/>
    <w:rsid w:val="00227648"/>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54A6B"/>
    <w:rsid w:val="005550A2"/>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400FF"/>
    <w:rsid w:val="00752316"/>
    <w:rsid w:val="007709F1"/>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A6318"/>
    <w:rsid w:val="00AB10A6"/>
    <w:rsid w:val="00AB1EBD"/>
    <w:rsid w:val="00AB687E"/>
    <w:rsid w:val="00AD694A"/>
    <w:rsid w:val="00B01D26"/>
    <w:rsid w:val="00B140CE"/>
    <w:rsid w:val="00B14726"/>
    <w:rsid w:val="00B21E50"/>
    <w:rsid w:val="00B257E3"/>
    <w:rsid w:val="00B33B77"/>
    <w:rsid w:val="00B37951"/>
    <w:rsid w:val="00B42A6D"/>
    <w:rsid w:val="00B51BE3"/>
    <w:rsid w:val="00B762DB"/>
    <w:rsid w:val="00BD6C92"/>
    <w:rsid w:val="00C10ED8"/>
    <w:rsid w:val="00C13CFD"/>
    <w:rsid w:val="00C1520A"/>
    <w:rsid w:val="00C51C4F"/>
    <w:rsid w:val="00C85A82"/>
    <w:rsid w:val="00CA6580"/>
    <w:rsid w:val="00CB3BA8"/>
    <w:rsid w:val="00CB4ED5"/>
    <w:rsid w:val="00CD73F4"/>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ED31CE"/>
    <w:rsid w:val="00EF4ECC"/>
    <w:rsid w:val="00F04AD0"/>
    <w:rsid w:val="00F05960"/>
    <w:rsid w:val="00F21B48"/>
    <w:rsid w:val="00F279D1"/>
    <w:rsid w:val="00F52637"/>
    <w:rsid w:val="00F62412"/>
    <w:rsid w:val="00F63776"/>
    <w:rsid w:val="00F722E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95AC3-20A1-4CEB-9766-23DF16381181}">
  <ds:schemaRefs>
    <ds:schemaRef ds:uri="http://schemas.microsoft.com/sharepoint/v3/contenttype/forms"/>
  </ds:schemaRefs>
</ds:datastoreItem>
</file>

<file path=customXml/itemProps2.xml><?xml version="1.0" encoding="utf-8"?>
<ds:datastoreItem xmlns:ds="http://schemas.openxmlformats.org/officeDocument/2006/customXml" ds:itemID="{FDA9F419-71F7-4F93-91E6-21FE72EB1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C91DCF-9B38-462F-A1D1-B502281B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738</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10</cp:revision>
  <dcterms:created xsi:type="dcterms:W3CDTF">2024-02-15T13:03:00Z</dcterms:created>
  <dcterms:modified xsi:type="dcterms:W3CDTF">2024-09-02T12:54:00Z</dcterms:modified>
</cp:coreProperties>
</file>